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F7" w:rsidRPr="00ED3E1C" w:rsidRDefault="008A73F7" w:rsidP="008A73F7">
      <w:pPr>
        <w:pStyle w:val="Nagwek1"/>
      </w:pPr>
      <w:r>
        <w:t xml:space="preserve">Tytuł pracy </w:t>
      </w:r>
      <w:r w:rsidRPr="008A73F7">
        <w:rPr>
          <w:color w:val="A6A6A6" w:themeColor="background1" w:themeShade="A6"/>
        </w:rPr>
        <w:t>(Cambria 14 pkt.)</w:t>
      </w:r>
    </w:p>
    <w:p w:rsidR="008A73F7" w:rsidRPr="00655CC2" w:rsidRDefault="008A73F7" w:rsidP="008A73F7">
      <w:pPr>
        <w:spacing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:rsidR="008A73F7" w:rsidRPr="008A73F7" w:rsidRDefault="008A73F7" w:rsidP="008A73F7">
      <w:pPr>
        <w:spacing w:line="240" w:lineRule="auto"/>
        <w:jc w:val="center"/>
        <w:rPr>
          <w:rFonts w:ascii="Cambria" w:hAnsi="Cambria"/>
          <w:sz w:val="24"/>
          <w:szCs w:val="24"/>
          <w:vertAlign w:val="superscript"/>
        </w:rPr>
      </w:pPr>
      <w:r w:rsidRPr="008A73F7">
        <w:rPr>
          <w:rFonts w:ascii="Cambria" w:hAnsi="Cambria"/>
          <w:sz w:val="24"/>
          <w:szCs w:val="24"/>
        </w:rPr>
        <w:t>Imiona i nazwiska autorów</w:t>
      </w:r>
      <w:r w:rsidRPr="008A73F7">
        <w:rPr>
          <w:rFonts w:ascii="Cambria" w:hAnsi="Cambria"/>
          <w:sz w:val="24"/>
          <w:szCs w:val="24"/>
          <w:vertAlign w:val="superscript"/>
        </w:rPr>
        <w:t>1</w:t>
      </w:r>
      <w:r w:rsidRPr="008A73F7">
        <w:rPr>
          <w:rFonts w:ascii="Cambria" w:hAnsi="Cambria"/>
          <w:sz w:val="24"/>
          <w:szCs w:val="24"/>
        </w:rPr>
        <w:t xml:space="preserve">; podkreślone nazwisko osoby prezentującej </w:t>
      </w:r>
      <w:r w:rsidRPr="008A73F7">
        <w:rPr>
          <w:rFonts w:ascii="Cambria" w:hAnsi="Cambria"/>
          <w:color w:val="A6A6A6" w:themeColor="background1" w:themeShade="A6"/>
          <w:sz w:val="24"/>
          <w:szCs w:val="24"/>
        </w:rPr>
        <w:t>(Cambria 12 pkt.)</w:t>
      </w:r>
    </w:p>
    <w:p w:rsidR="008A73F7" w:rsidRPr="00547CA4" w:rsidRDefault="008A73F7" w:rsidP="008A73F7">
      <w:pPr>
        <w:tabs>
          <w:tab w:val="left" w:pos="4705"/>
        </w:tabs>
        <w:spacing w:line="240" w:lineRule="auto"/>
        <w:rPr>
          <w:rFonts w:ascii="Cambria" w:hAnsi="Cambria"/>
          <w:sz w:val="24"/>
          <w:szCs w:val="24"/>
        </w:rPr>
      </w:pPr>
    </w:p>
    <w:p w:rsidR="008A73F7" w:rsidRPr="00966FA1" w:rsidRDefault="008A73F7" w:rsidP="008A73F7">
      <w:pPr>
        <w:pStyle w:val="artuku"/>
        <w:spacing w:after="160" w:line="240" w:lineRule="auto"/>
        <w:jc w:val="left"/>
        <w:rPr>
          <w:rFonts w:ascii="Cambria" w:hAnsi="Cambria"/>
          <w:b w:val="0"/>
          <w:i/>
          <w:sz w:val="22"/>
        </w:rPr>
      </w:pPr>
      <w:r w:rsidRPr="00966FA1">
        <w:rPr>
          <w:rFonts w:ascii="Cambria" w:hAnsi="Cambria"/>
          <w:b w:val="0"/>
          <w:i/>
          <w:sz w:val="22"/>
          <w:vertAlign w:val="superscript"/>
        </w:rPr>
        <w:t>1</w:t>
      </w:r>
      <w:r w:rsidR="00E11267">
        <w:rPr>
          <w:rFonts w:ascii="Cambria" w:hAnsi="Cambria"/>
          <w:b w:val="0"/>
          <w:i/>
          <w:sz w:val="22"/>
        </w:rPr>
        <w:t xml:space="preserve">Afiliacje autorów – katedra/instytut/koło naukowe, uniwersytet, miasto </w:t>
      </w:r>
      <w:r w:rsidR="00E11267" w:rsidRPr="00E11267">
        <w:rPr>
          <w:rFonts w:ascii="Cambria" w:hAnsi="Cambria"/>
          <w:b w:val="0"/>
          <w:i/>
          <w:color w:val="A6A6A6" w:themeColor="background1" w:themeShade="A6"/>
          <w:sz w:val="22"/>
        </w:rPr>
        <w:t>(Cambria 11 pkt.)</w:t>
      </w:r>
    </w:p>
    <w:p w:rsidR="008A73F7" w:rsidRPr="00683258" w:rsidRDefault="008A73F7" w:rsidP="008A73F7">
      <w:pPr>
        <w:pStyle w:val="artuku"/>
        <w:spacing w:before="120" w:after="0" w:line="240" w:lineRule="auto"/>
        <w:jc w:val="left"/>
        <w:rPr>
          <w:rFonts w:ascii="Cambria" w:hAnsi="Cambria"/>
          <w:b w:val="0"/>
          <w:i/>
          <w:sz w:val="22"/>
          <w:lang w:val="de-DE"/>
        </w:rPr>
      </w:pPr>
      <w:proofErr w:type="spellStart"/>
      <w:r w:rsidRPr="00683258">
        <w:rPr>
          <w:rFonts w:ascii="Cambria" w:hAnsi="Cambria"/>
          <w:b w:val="0"/>
          <w:i/>
          <w:sz w:val="22"/>
          <w:lang w:val="de-DE"/>
        </w:rPr>
        <w:t>E-mail</w:t>
      </w:r>
      <w:proofErr w:type="spellEnd"/>
      <w:r w:rsidRPr="00683258">
        <w:rPr>
          <w:rFonts w:ascii="Cambria" w:hAnsi="Cambria"/>
          <w:b w:val="0"/>
          <w:i/>
          <w:sz w:val="22"/>
          <w:lang w:val="de-DE"/>
        </w:rPr>
        <w:t xml:space="preserve">: </w:t>
      </w:r>
      <w:proofErr w:type="spellStart"/>
      <w:r w:rsidR="00E11267">
        <w:rPr>
          <w:rFonts w:ascii="Cambria" w:hAnsi="Cambria"/>
          <w:b w:val="0"/>
          <w:i/>
          <w:sz w:val="22"/>
          <w:lang w:val="de-DE"/>
        </w:rPr>
        <w:t>adres</w:t>
      </w:r>
      <w:proofErr w:type="spellEnd"/>
      <w:r w:rsidR="00E11267">
        <w:rPr>
          <w:rFonts w:ascii="Cambria" w:hAnsi="Cambria"/>
          <w:b w:val="0"/>
          <w:i/>
          <w:sz w:val="22"/>
          <w:lang w:val="de-DE"/>
        </w:rPr>
        <w:t xml:space="preserve"> </w:t>
      </w:r>
      <w:proofErr w:type="spellStart"/>
      <w:r w:rsidR="00E11267">
        <w:rPr>
          <w:rFonts w:ascii="Cambria" w:hAnsi="Cambria"/>
          <w:b w:val="0"/>
          <w:i/>
          <w:sz w:val="22"/>
          <w:lang w:val="de-DE"/>
        </w:rPr>
        <w:t>e-mail</w:t>
      </w:r>
      <w:proofErr w:type="spellEnd"/>
      <w:r w:rsidR="00E11267">
        <w:rPr>
          <w:rFonts w:ascii="Cambria" w:hAnsi="Cambria"/>
          <w:b w:val="0"/>
          <w:i/>
          <w:sz w:val="22"/>
          <w:lang w:val="de-DE"/>
        </w:rPr>
        <w:t xml:space="preserve"> </w:t>
      </w:r>
      <w:proofErr w:type="spellStart"/>
      <w:r w:rsidR="00E11267">
        <w:rPr>
          <w:rFonts w:ascii="Cambria" w:hAnsi="Cambria"/>
          <w:b w:val="0"/>
          <w:i/>
          <w:sz w:val="22"/>
          <w:lang w:val="de-DE"/>
        </w:rPr>
        <w:t>autora</w:t>
      </w:r>
      <w:proofErr w:type="spellEnd"/>
      <w:r w:rsidR="00E11267">
        <w:rPr>
          <w:rFonts w:ascii="Cambria" w:hAnsi="Cambria"/>
          <w:b w:val="0"/>
          <w:i/>
          <w:sz w:val="22"/>
          <w:lang w:val="de-DE"/>
        </w:rPr>
        <w:t xml:space="preserve"> </w:t>
      </w:r>
      <w:proofErr w:type="spellStart"/>
      <w:r w:rsidR="00E11267">
        <w:rPr>
          <w:rFonts w:ascii="Cambria" w:hAnsi="Cambria"/>
          <w:b w:val="0"/>
          <w:i/>
          <w:sz w:val="22"/>
          <w:lang w:val="de-DE"/>
        </w:rPr>
        <w:t>korespondencyjnego</w:t>
      </w:r>
      <w:proofErr w:type="spellEnd"/>
      <w:r w:rsidR="00E11267">
        <w:rPr>
          <w:rFonts w:ascii="Cambria" w:hAnsi="Cambria"/>
          <w:b w:val="0"/>
          <w:i/>
          <w:sz w:val="22"/>
          <w:lang w:val="de-DE"/>
        </w:rPr>
        <w:t xml:space="preserve"> </w:t>
      </w:r>
      <w:r w:rsidR="00E11267" w:rsidRPr="00E11267">
        <w:rPr>
          <w:rFonts w:ascii="Cambria" w:hAnsi="Cambria"/>
          <w:b w:val="0"/>
          <w:i/>
          <w:color w:val="A6A6A6" w:themeColor="background1" w:themeShade="A6"/>
          <w:sz w:val="22"/>
          <w:lang w:val="de-DE"/>
        </w:rPr>
        <w:t xml:space="preserve">(Cambria 11 </w:t>
      </w:r>
      <w:proofErr w:type="spellStart"/>
      <w:r w:rsidR="00E11267" w:rsidRPr="00E11267">
        <w:rPr>
          <w:rFonts w:ascii="Cambria" w:hAnsi="Cambria"/>
          <w:b w:val="0"/>
          <w:i/>
          <w:color w:val="A6A6A6" w:themeColor="background1" w:themeShade="A6"/>
          <w:sz w:val="22"/>
          <w:lang w:val="de-DE"/>
        </w:rPr>
        <w:t>pkt.</w:t>
      </w:r>
      <w:proofErr w:type="spellEnd"/>
      <w:r w:rsidR="00E11267" w:rsidRPr="00E11267">
        <w:rPr>
          <w:rFonts w:ascii="Cambria" w:hAnsi="Cambria"/>
          <w:b w:val="0"/>
          <w:i/>
          <w:color w:val="A6A6A6" w:themeColor="background1" w:themeShade="A6"/>
          <w:sz w:val="22"/>
          <w:lang w:val="de-DE"/>
        </w:rPr>
        <w:t>)</w:t>
      </w:r>
    </w:p>
    <w:p w:rsidR="008A73F7" w:rsidRPr="00683258" w:rsidRDefault="008A73F7" w:rsidP="008A73F7">
      <w:pPr>
        <w:tabs>
          <w:tab w:val="left" w:pos="1507"/>
        </w:tabs>
        <w:spacing w:before="120" w:line="240" w:lineRule="auto"/>
        <w:rPr>
          <w:rFonts w:ascii="Cambria" w:hAnsi="Cambria"/>
          <w:b/>
          <w:i/>
          <w:lang w:val="de-DE"/>
        </w:rPr>
      </w:pPr>
    </w:p>
    <w:p w:rsidR="008A73F7" w:rsidRPr="00547CA4" w:rsidRDefault="008A73F7" w:rsidP="008A73F7">
      <w:pPr>
        <w:spacing w:line="240" w:lineRule="auto"/>
        <w:rPr>
          <w:rFonts w:ascii="Cambria" w:hAnsi="Cambria"/>
          <w:b/>
          <w:sz w:val="24"/>
        </w:rPr>
      </w:pPr>
      <w:r w:rsidRPr="00547CA4">
        <w:rPr>
          <w:rFonts w:ascii="Cambria" w:hAnsi="Cambria"/>
          <w:b/>
          <w:sz w:val="24"/>
        </w:rPr>
        <w:t xml:space="preserve">Słowa kluczowe: </w:t>
      </w:r>
      <w:r w:rsidR="00E11267">
        <w:rPr>
          <w:rFonts w:ascii="Cambria" w:hAnsi="Cambria"/>
          <w:sz w:val="24"/>
        </w:rPr>
        <w:t xml:space="preserve">do czterech słów kluczowych </w:t>
      </w:r>
      <w:r w:rsidR="00E11267" w:rsidRPr="00E11267">
        <w:rPr>
          <w:rFonts w:ascii="Cambria" w:hAnsi="Cambria"/>
          <w:color w:val="A6A6A6" w:themeColor="background1" w:themeShade="A6"/>
          <w:sz w:val="24"/>
        </w:rPr>
        <w:t>(Cambria 12 pkt.)</w:t>
      </w:r>
    </w:p>
    <w:p w:rsidR="008A73F7" w:rsidRPr="00ED3E1C" w:rsidRDefault="008A73F7" w:rsidP="008A73F7">
      <w:pPr>
        <w:tabs>
          <w:tab w:val="left" w:pos="1691"/>
          <w:tab w:val="left" w:pos="1926"/>
          <w:tab w:val="left" w:pos="4169"/>
        </w:tabs>
        <w:spacing w:line="240" w:lineRule="auto"/>
        <w:rPr>
          <w:rFonts w:ascii="Cambria" w:hAnsi="Cambria"/>
          <w:b/>
          <w:sz w:val="24"/>
        </w:rPr>
      </w:pPr>
    </w:p>
    <w:p w:rsidR="00E11267" w:rsidRPr="00772C99" w:rsidRDefault="00E11267" w:rsidP="00E11267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Streszczenie prezentowanej pracy </w:t>
      </w:r>
      <w:r w:rsidRPr="00E11267">
        <w:rPr>
          <w:rFonts w:ascii="Cambria" w:hAnsi="Cambria" w:cs="Times New Roman"/>
          <w:color w:val="A6A6A6" w:themeColor="background1" w:themeShade="A6"/>
          <w:sz w:val="24"/>
          <w:szCs w:val="24"/>
        </w:rPr>
        <w:t>(Cambria 12 pkt.)</w:t>
      </w:r>
      <w:r>
        <w:rPr>
          <w:rFonts w:ascii="Cambria" w:hAnsi="Cambria" w:cs="Times New Roman"/>
          <w:sz w:val="24"/>
          <w:szCs w:val="24"/>
        </w:rPr>
        <w:t xml:space="preserve">. Dopuszcza się prace zarówno eksperymentalne, jak i teoretyczne (przeglądowe). Streszczenie nie powinno zawierać rysunków i tabel. Całkowity tekst streszczenia (łącznie z tytułem pracy, autorami i źródłem finansowania) nie może przekraczać 1 strony A4. Komitet organizacyjny zastrzega sobie prawo do wtórnego formatowania abstraktów. </w:t>
      </w:r>
    </w:p>
    <w:p w:rsidR="008A73F7" w:rsidRPr="00E11267" w:rsidRDefault="00E11267" w:rsidP="00E11267">
      <w:pPr>
        <w:pStyle w:val="Bezodstpw"/>
        <w:spacing w:after="120" w:line="360" w:lineRule="auto"/>
        <w:jc w:val="both"/>
        <w:rPr>
          <w:rFonts w:ascii="Cambria" w:hAnsi="Cambria" w:cs="Times New Roman"/>
          <w:sz w:val="24"/>
          <w:szCs w:val="24"/>
        </w:rPr>
      </w:pPr>
      <w:r w:rsidRPr="0034241B">
        <w:rPr>
          <w:rFonts w:ascii="Cambria" w:hAnsi="Cambria"/>
          <w:i/>
        </w:rPr>
        <w:t>Źródło finansowania</w:t>
      </w:r>
      <w:r>
        <w:rPr>
          <w:rFonts w:ascii="Cambria" w:hAnsi="Cambria"/>
          <w:i/>
        </w:rPr>
        <w:t xml:space="preserve"> </w:t>
      </w:r>
      <w:r w:rsidRPr="00E11267">
        <w:rPr>
          <w:rFonts w:ascii="Cambria" w:hAnsi="Cambria"/>
          <w:i/>
          <w:color w:val="A6A6A6" w:themeColor="background1" w:themeShade="A6"/>
        </w:rPr>
        <w:t>(Cambria 11 pkt.)</w:t>
      </w:r>
      <w:bookmarkStart w:id="0" w:name="_GoBack"/>
      <w:bookmarkEnd w:id="0"/>
    </w:p>
    <w:sectPr w:rsidR="008A73F7" w:rsidRPr="00E11267" w:rsidSect="008A7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F7"/>
    <w:rsid w:val="0076571E"/>
    <w:rsid w:val="008A73F7"/>
    <w:rsid w:val="00934111"/>
    <w:rsid w:val="0099394F"/>
    <w:rsid w:val="00E1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DC49-7E81-4C3C-A229-18E0C214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3F7"/>
  </w:style>
  <w:style w:type="paragraph" w:styleId="Nagwek1">
    <w:name w:val="heading 1"/>
    <w:basedOn w:val="Normalny"/>
    <w:next w:val="Normalny"/>
    <w:link w:val="Nagwek1Znak"/>
    <w:uiPriority w:val="9"/>
    <w:qFormat/>
    <w:rsid w:val="008A73F7"/>
    <w:pPr>
      <w:keepNext/>
      <w:keepLines/>
      <w:spacing w:before="120" w:after="0" w:line="240" w:lineRule="auto"/>
      <w:jc w:val="center"/>
      <w:outlineLvl w:val="0"/>
    </w:pPr>
    <w:rPr>
      <w:rFonts w:ascii="Cambria" w:eastAsiaTheme="majorEastAsia" w:hAnsi="Cambr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3F7"/>
    <w:rPr>
      <w:rFonts w:ascii="Cambria" w:eastAsiaTheme="majorEastAsia" w:hAnsi="Cambria" w:cstheme="majorBidi"/>
      <w:b/>
      <w:sz w:val="28"/>
      <w:szCs w:val="32"/>
    </w:rPr>
  </w:style>
  <w:style w:type="paragraph" w:customStyle="1" w:styleId="artuku">
    <w:name w:val="artukuł"/>
    <w:basedOn w:val="Normalny"/>
    <w:link w:val="artukuZnak"/>
    <w:uiPriority w:val="99"/>
    <w:rsid w:val="008A73F7"/>
    <w:pPr>
      <w:spacing w:after="200" w:line="36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artukuZnak">
    <w:name w:val="artukuł Znak"/>
    <w:link w:val="artuku"/>
    <w:uiPriority w:val="99"/>
    <w:locked/>
    <w:rsid w:val="008A73F7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Bezodstpw">
    <w:name w:val="No Spacing"/>
    <w:uiPriority w:val="1"/>
    <w:qFormat/>
    <w:rsid w:val="008A73F7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1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Lewicki</dc:creator>
  <cp:keywords/>
  <dc:description/>
  <cp:lastModifiedBy>Andrzej Lewicki</cp:lastModifiedBy>
  <cp:revision>2</cp:revision>
  <dcterms:created xsi:type="dcterms:W3CDTF">2018-03-14T12:18:00Z</dcterms:created>
  <dcterms:modified xsi:type="dcterms:W3CDTF">2018-03-14T13:02:00Z</dcterms:modified>
</cp:coreProperties>
</file>